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604AAC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30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604AAC">
        <w:rPr>
          <w:rFonts w:ascii="Calibri" w:hAnsi="Calibri" w:cs="Calibri"/>
          <w:b/>
          <w:sz w:val="32"/>
          <w:szCs w:val="32"/>
          <w:lang w:val="pt-PT"/>
        </w:rPr>
        <w:t>27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82083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282083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282083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horas e   quatorze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875C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Linda Brasil (PSOL), José Ailton Nascimento (Paquito de Todos), (SOLIDARIEDADE), Pastor Diego (PP), Professora Ângela Melo (PT)</w:t>
      </w:r>
      <w:r w:rsidR="00195F86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</w:t>
      </w:r>
      <w:r w:rsidR="00A66006" w:rsidRPr="000B6AD4">
        <w:rPr>
          <w:rFonts w:ascii="Calibri" w:eastAsia="Calibri" w:hAnsi="Calibri"/>
          <w:color w:val="000000"/>
          <w:sz w:val="32"/>
          <w:szCs w:val="32"/>
        </w:rPr>
        <w:t>Ricardo Vasconcelos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(REDE), Sargento Byron Estrelas do Mar (REPUBLICANOS), Sheyla Galba (CIDADANIA), </w:t>
      </w:r>
      <w:r w:rsidR="00A66006" w:rsidRPr="009B1802">
        <w:rPr>
          <w:rFonts w:ascii="Calibri" w:eastAsia="Calibri" w:hAnsi="Calibri"/>
          <w:color w:val="000000"/>
          <w:sz w:val="32"/>
          <w:szCs w:val="32"/>
        </w:rPr>
        <w:t xml:space="preserve">Alexsandro da Conceição (Soneca)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(PSD), </w:t>
      </w:r>
      <w:r w:rsidR="00434AB4">
        <w:rPr>
          <w:rFonts w:ascii="Calibri" w:eastAsia="Calibri" w:hAnsi="Calibri"/>
          <w:color w:val="000000"/>
          <w:sz w:val="32"/>
          <w:szCs w:val="32"/>
        </w:rPr>
        <w:t>(vinte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0B6AD4">
        <w:rPr>
          <w:rFonts w:ascii="Calibri" w:eastAsia="Calibri" w:hAnsi="Calibri" w:cs="Calibri"/>
          <w:color w:val="000000"/>
          <w:sz w:val="32"/>
          <w:szCs w:val="32"/>
        </w:rPr>
        <w:t xml:space="preserve">e ausentes os Vereadores Fabiano Oliveira,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B1802">
        <w:rPr>
          <w:rFonts w:ascii="Calibri" w:hAnsi="Calibri" w:cs="Calibri"/>
          <w:sz w:val="32"/>
          <w:szCs w:val="32"/>
          <w:lang w:val="pt-PT"/>
        </w:rPr>
        <w:t>Josenito Vitale de Jesus (Nitinho)</w:t>
      </w:r>
      <w:r w:rsidR="007118C4">
        <w:rPr>
          <w:rFonts w:ascii="Calibri" w:hAnsi="Calibri" w:cs="Calibri"/>
          <w:sz w:val="32"/>
          <w:szCs w:val="32"/>
          <w:lang w:val="pt-PT"/>
        </w:rPr>
        <w:t xml:space="preserve">, Vinicius Porto, </w:t>
      </w:r>
      <w:r w:rsidR="009B1802">
        <w:rPr>
          <w:rFonts w:ascii="Calibri" w:hAnsi="Calibri" w:cs="Calibri"/>
          <w:sz w:val="32"/>
          <w:szCs w:val="32"/>
          <w:lang w:val="pt-PT"/>
        </w:rPr>
        <w:t xml:space="preserve"> com justificativas,  e o Vereador Sávio Neto de Vardo da Lotérica licenciado para tratamento de </w:t>
      </w:r>
      <w:r w:rsidR="007118C4">
        <w:rPr>
          <w:rFonts w:ascii="Calibri" w:hAnsi="Calibri" w:cs="Calibri"/>
          <w:sz w:val="32"/>
          <w:szCs w:val="32"/>
          <w:lang w:val="pt-PT"/>
        </w:rPr>
        <w:t xml:space="preserve">saúde </w:t>
      </w:r>
      <w:r w:rsidR="007118C4">
        <w:rPr>
          <w:rFonts w:ascii="Calibri" w:hAnsi="Calibri" w:cs="Calibri"/>
          <w:sz w:val="32"/>
          <w:szCs w:val="32"/>
          <w:lang w:val="pt-PT"/>
        </w:rPr>
        <w:lastRenderedPageBreak/>
        <w:t>(quatro</w:t>
      </w:r>
      <w:r w:rsidR="009B1802">
        <w:rPr>
          <w:rFonts w:ascii="Calibri" w:hAnsi="Calibri" w:cs="Calibri"/>
          <w:sz w:val="32"/>
          <w:szCs w:val="32"/>
          <w:lang w:val="pt-PT"/>
        </w:rPr>
        <w:t>).</w:t>
      </w:r>
      <w:r w:rsidR="00434AB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Lida a Ata da </w:t>
      </w:r>
      <w:r w:rsidR="00604AAC">
        <w:rPr>
          <w:rFonts w:ascii="Calibri" w:hAnsi="Calibri" w:cs="Calibri"/>
          <w:sz w:val="32"/>
          <w:szCs w:val="32"/>
          <w:lang w:val="pt-PT"/>
        </w:rPr>
        <w:t>vigésima nona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</w:t>
      </w:r>
      <w:r w:rsidR="000B6AD4">
        <w:rPr>
          <w:rFonts w:ascii="Calibri" w:hAnsi="Calibri" w:cs="Calibri"/>
          <w:sz w:val="32"/>
          <w:szCs w:val="32"/>
          <w:lang w:val="pt-PT"/>
        </w:rPr>
        <w:t>.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8F0CE4" w:rsidRDefault="00CC0C75" w:rsidP="00DC059F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Calibri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2083">
        <w:rPr>
          <w:rFonts w:ascii="Calibri" w:hAnsi="Calibri" w:cs="Calibri"/>
          <w:sz w:val="32"/>
          <w:szCs w:val="32"/>
          <w:lang w:val="pt-PT"/>
        </w:rPr>
        <w:t>Projeto de Resolução número 7/2022 de autoria da Mesa Diretora, altera a Redação do artigo 128 e o Inciso XIV do artigo 197 da Resolução número 18, de onze de janeoro de mil novecentos e setenta e um- Regimento Interno. Requerimentos números 190, 191, 192, 193/2022 de autoria da Vereadora Emília Corrêa. Requerimento de Urgência número 197/2022 de autoria da Mesa Diretora. Moções números 56, 57</w:t>
      </w:r>
      <w:r w:rsidR="00282083" w:rsidRPr="002820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de autoriada Vereadora Emília Corrêa.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195F86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203BE" w:rsidRPr="000203BE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0203BE">
        <w:rPr>
          <w:rFonts w:ascii="Calibri" w:hAnsi="Calibri" w:cs="Calibri"/>
          <w:sz w:val="32"/>
          <w:szCs w:val="32"/>
          <w:lang w:val="pt-PT"/>
        </w:rPr>
        <w:t xml:space="preserve"> informou que protocolou um Projeto de Lei que Cria o Programa de Apadrin</w:t>
      </w:r>
      <w:r w:rsidR="00836E68">
        <w:rPr>
          <w:rFonts w:ascii="Calibri" w:hAnsi="Calibri" w:cs="Calibri"/>
          <w:sz w:val="32"/>
          <w:szCs w:val="32"/>
          <w:lang w:val="pt-PT"/>
        </w:rPr>
        <w:t>h</w:t>
      </w:r>
      <w:r w:rsidR="000203BE">
        <w:rPr>
          <w:rFonts w:ascii="Calibri" w:hAnsi="Calibri" w:cs="Calibri"/>
          <w:sz w:val="32"/>
          <w:szCs w:val="32"/>
          <w:lang w:val="pt-PT"/>
        </w:rPr>
        <w:t>amento Afetivo, de inclusão,  é um incentivo para que as pessoas procurem idosos para cuidar como responsável legal, achou muito interessante e</w:t>
      </w:r>
      <w:r w:rsidR="00836E68">
        <w:rPr>
          <w:rFonts w:ascii="Calibri" w:hAnsi="Calibri" w:cs="Calibri"/>
          <w:sz w:val="32"/>
          <w:szCs w:val="32"/>
          <w:lang w:val="pt-PT"/>
        </w:rPr>
        <w:t>s</w:t>
      </w:r>
      <w:r w:rsidR="000203BE">
        <w:rPr>
          <w:rFonts w:ascii="Calibri" w:hAnsi="Calibri" w:cs="Calibri"/>
          <w:sz w:val="32"/>
          <w:szCs w:val="32"/>
          <w:lang w:val="pt-PT"/>
        </w:rPr>
        <w:t>sa propositura. Em outro asssunto, falou sobre a Sessão anterior, dizend</w:t>
      </w:r>
      <w:r w:rsidR="00836E68">
        <w:rPr>
          <w:rFonts w:ascii="Calibri" w:hAnsi="Calibri" w:cs="Calibri"/>
          <w:sz w:val="32"/>
          <w:szCs w:val="32"/>
          <w:lang w:val="pt-PT"/>
        </w:rPr>
        <w:t>o que ninguém estava dividindo entre o  bem e o mal, e que ningué</w:t>
      </w:r>
      <w:r w:rsidR="000203BE">
        <w:rPr>
          <w:rFonts w:ascii="Calibri" w:hAnsi="Calibri" w:cs="Calibri"/>
          <w:sz w:val="32"/>
          <w:szCs w:val="32"/>
          <w:lang w:val="pt-PT"/>
        </w:rPr>
        <w:t>m é contra empresas, pois a seu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ver, além deles existem trabal</w:t>
      </w:r>
      <w:r w:rsidR="000203BE">
        <w:rPr>
          <w:rFonts w:ascii="Calibri" w:hAnsi="Calibri" w:cs="Calibri"/>
          <w:sz w:val="32"/>
          <w:szCs w:val="32"/>
          <w:lang w:val="pt-PT"/>
        </w:rPr>
        <w:t xml:space="preserve">hadores e usuários. Concluiu, afirmando que a licitação se faz necessário. </w:t>
      </w:r>
      <w:r w:rsidR="000203BE" w:rsidRPr="000203BE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0203BE">
        <w:rPr>
          <w:rFonts w:ascii="Calibri" w:hAnsi="Calibri" w:cs="Calibri"/>
          <w:sz w:val="32"/>
          <w:szCs w:val="32"/>
          <w:lang w:val="pt-PT"/>
        </w:rPr>
        <w:t xml:space="preserve">  disse que nas redes sociais foi colocado que esta Casa ontem trabalhou para acabar com a gratuidade dos idosos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 e deficientes</w:t>
      </w:r>
      <w:r w:rsidR="000203BE">
        <w:rPr>
          <w:rFonts w:ascii="Calibri" w:hAnsi="Calibri" w:cs="Calibri"/>
          <w:sz w:val="32"/>
          <w:szCs w:val="32"/>
          <w:lang w:val="pt-PT"/>
        </w:rPr>
        <w:t>, tanto a situação como opo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sição trabalharam conjuntamente e da melhor maneira possível, a seu ver, quem fez isso é uma pessoa  mal caráter. Finalizou, dizendo que vai entrar na justiça. </w:t>
      </w:r>
      <w:r w:rsidR="00E62666" w:rsidRPr="00E62666">
        <w:rPr>
          <w:rFonts w:ascii="Calibri" w:hAnsi="Calibri" w:cs="Calibri"/>
          <w:b/>
          <w:sz w:val="32"/>
          <w:szCs w:val="32"/>
          <w:lang w:val="pt-PT"/>
        </w:rPr>
        <w:t xml:space="preserve">Isac </w:t>
      </w:r>
      <w:r w:rsidR="000203B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em seu discurso disse que precisam ter cuidado com certas </w:t>
      </w:r>
      <w:r w:rsidR="00836E68">
        <w:rPr>
          <w:rFonts w:ascii="Calibri" w:hAnsi="Calibri" w:cs="Calibri"/>
          <w:sz w:val="32"/>
          <w:szCs w:val="32"/>
          <w:lang w:val="pt-PT"/>
        </w:rPr>
        <w:t>informações e que ontem passaram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 para a população</w:t>
      </w:r>
      <w:r w:rsidR="00785933">
        <w:rPr>
          <w:rFonts w:ascii="Calibri" w:hAnsi="Calibri" w:cs="Calibri"/>
          <w:sz w:val="32"/>
          <w:szCs w:val="32"/>
          <w:lang w:val="pt-PT"/>
        </w:rPr>
        <w:t xml:space="preserve"> uma tanquilidade com a apovação dos projetos para o transporte público</w:t>
      </w:r>
      <w:r w:rsidR="00836E68">
        <w:rPr>
          <w:rFonts w:ascii="Calibri" w:hAnsi="Calibri" w:cs="Calibri"/>
          <w:sz w:val="32"/>
          <w:szCs w:val="32"/>
          <w:lang w:val="pt-PT"/>
        </w:rPr>
        <w:t>, que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 é 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um </w:t>
      </w:r>
      <w:r w:rsidR="00E62666">
        <w:rPr>
          <w:rFonts w:ascii="Calibri" w:hAnsi="Calibri" w:cs="Calibri"/>
          <w:sz w:val="32"/>
          <w:szCs w:val="32"/>
          <w:lang w:val="pt-PT"/>
        </w:rPr>
        <w:t>direito do cidadão, que poderão discutir esse assunto melhor na Lei Diretires Orçament</w:t>
      </w:r>
      <w:r w:rsidR="00836E68">
        <w:rPr>
          <w:rFonts w:ascii="Calibri" w:hAnsi="Calibri" w:cs="Calibri"/>
          <w:sz w:val="32"/>
          <w:szCs w:val="32"/>
          <w:lang w:val="pt-PT"/>
        </w:rPr>
        <w:t>a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rias com relação a parte </w:t>
      </w:r>
      <w:r w:rsidR="00E62666">
        <w:rPr>
          <w:rFonts w:ascii="Calibri" w:hAnsi="Calibri" w:cs="Calibri"/>
          <w:sz w:val="32"/>
          <w:szCs w:val="32"/>
          <w:lang w:val="pt-PT"/>
        </w:rPr>
        <w:lastRenderedPageBreak/>
        <w:t>do orçamento, pois precisam resolver de uma forma contundente. Em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outro assunto, disse que partido de centro direita e esquerda começaram a querer criar uma terceira via, uma alternativa que se contrapõe ao que está sendo colocado nas próximas eleições, e que o PDT está se colocando em contra partida. </w:t>
      </w:r>
      <w:r w:rsidR="000203B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Finalizou agradecendo a atenção de todos. </w:t>
      </w:r>
      <w:r w:rsidR="00E62666" w:rsidRPr="00E62666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 voltou a falar do Bairro Farolândia dizendo que sempre vem conversando com o prefeito sobre as demandas des</w:t>
      </w:r>
      <w:r w:rsidR="00836E68">
        <w:rPr>
          <w:rFonts w:ascii="Calibri" w:hAnsi="Calibri" w:cs="Calibri"/>
          <w:sz w:val="32"/>
          <w:szCs w:val="32"/>
          <w:lang w:val="pt-PT"/>
        </w:rPr>
        <w:t>t</w:t>
      </w:r>
      <w:r w:rsidR="00E62666">
        <w:rPr>
          <w:rFonts w:ascii="Calibri" w:hAnsi="Calibri" w:cs="Calibri"/>
          <w:sz w:val="32"/>
          <w:szCs w:val="32"/>
          <w:lang w:val="pt-PT"/>
        </w:rPr>
        <w:t>e bairro, informando que est</w:t>
      </w:r>
      <w:r w:rsidR="00203A01">
        <w:rPr>
          <w:rFonts w:ascii="Calibri" w:hAnsi="Calibri" w:cs="Calibri"/>
          <w:sz w:val="32"/>
          <w:szCs w:val="32"/>
          <w:lang w:val="pt-PT"/>
        </w:rPr>
        <w:t>eve reunido com ele e que atravé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s da Empresa Conect a troca de Lampadas 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para Led </w:t>
      </w:r>
      <w:r w:rsidR="00E62666">
        <w:rPr>
          <w:rFonts w:ascii="Calibri" w:hAnsi="Calibri" w:cs="Calibri"/>
          <w:sz w:val="32"/>
          <w:szCs w:val="32"/>
          <w:lang w:val="pt-PT"/>
        </w:rPr>
        <w:t>está sendo feita e a comunidade agradece, di</w:t>
      </w:r>
      <w:r w:rsidR="00203A01">
        <w:rPr>
          <w:rFonts w:ascii="Calibri" w:hAnsi="Calibri" w:cs="Calibri"/>
          <w:sz w:val="32"/>
          <w:szCs w:val="32"/>
          <w:lang w:val="pt-PT"/>
        </w:rPr>
        <w:t>sse ainda, que na última quinta-feira nas comemorações do Conjunto Augusto Franco,  um morador chamado Paulão se sentiu mal e sofreu um i</w:t>
      </w:r>
      <w:r w:rsidR="00836E68">
        <w:rPr>
          <w:rFonts w:ascii="Calibri" w:hAnsi="Calibri" w:cs="Calibri"/>
          <w:sz w:val="32"/>
          <w:szCs w:val="32"/>
          <w:lang w:val="pt-PT"/>
        </w:rPr>
        <w:t>nfarto e faleceu, que vai apresentar um Pr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ojeto de Lei para colocar o nome dele em uma praça daquele local,  e que hoje será a missa de sétimo dia. Concluiu, desejando a todos uma excelente Sessão. </w:t>
      </w:r>
      <w:r w:rsidR="00203A01" w:rsidRPr="00203A01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266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36E68">
        <w:rPr>
          <w:rFonts w:ascii="Calibri" w:hAnsi="Calibri" w:cs="Calibri"/>
          <w:sz w:val="32"/>
          <w:szCs w:val="32"/>
          <w:lang w:val="pt-PT"/>
        </w:rPr>
        <w:t>diss</w:t>
      </w:r>
      <w:r w:rsidR="00203A01">
        <w:rPr>
          <w:rFonts w:ascii="Calibri" w:hAnsi="Calibri" w:cs="Calibri"/>
          <w:sz w:val="32"/>
          <w:szCs w:val="32"/>
          <w:lang w:val="pt-PT"/>
        </w:rPr>
        <w:t>e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03A01">
        <w:rPr>
          <w:rFonts w:ascii="Calibri" w:hAnsi="Calibri" w:cs="Calibri"/>
          <w:sz w:val="32"/>
          <w:szCs w:val="32"/>
          <w:lang w:val="pt-PT"/>
        </w:rPr>
        <w:t>que acabou de chegar da Univerdidade Federal de Sergipe e que lá está acontecendo um ato pela universid</w:t>
      </w:r>
      <w:r w:rsidR="00836E68">
        <w:rPr>
          <w:rFonts w:ascii="Calibri" w:hAnsi="Calibri" w:cs="Calibri"/>
          <w:sz w:val="32"/>
          <w:szCs w:val="32"/>
          <w:lang w:val="pt-PT"/>
        </w:rPr>
        <w:t>a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de não cumprir a lei de cota e racismo e está impedindo que 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o professor </w:t>
      </w:r>
      <w:r w:rsidR="00203A01">
        <w:rPr>
          <w:rFonts w:ascii="Calibri" w:hAnsi="Calibri" w:cs="Calibri"/>
          <w:sz w:val="32"/>
          <w:szCs w:val="32"/>
          <w:lang w:val="pt-PT"/>
        </w:rPr>
        <w:t>Ilzver de Matos Oliveira  de assumir sua vaga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para professor de direito</w:t>
      </w:r>
      <w:r w:rsidR="00203A01">
        <w:rPr>
          <w:rFonts w:ascii="Calibri" w:hAnsi="Calibri" w:cs="Calibri"/>
          <w:sz w:val="32"/>
          <w:szCs w:val="32"/>
          <w:lang w:val="pt-PT"/>
        </w:rPr>
        <w:t>, isso é intolerâ</w:t>
      </w:r>
      <w:r w:rsidR="005957DF">
        <w:rPr>
          <w:rFonts w:ascii="Calibri" w:hAnsi="Calibri" w:cs="Calibri"/>
          <w:sz w:val="32"/>
          <w:szCs w:val="32"/>
          <w:lang w:val="pt-PT"/>
        </w:rPr>
        <w:t>ncia religiosa e racismo institucional</w:t>
      </w:r>
      <w:r w:rsidR="00203A01">
        <w:rPr>
          <w:rFonts w:ascii="Calibri" w:hAnsi="Calibri" w:cs="Calibri"/>
          <w:sz w:val="32"/>
          <w:szCs w:val="32"/>
          <w:lang w:val="pt-PT"/>
        </w:rPr>
        <w:t>. Em outro assunto, falou sobre um evento que ocorreu ontem no Shopping Rio Mar em comemoração ao Dia das Mães,  e o tema foi Minha Mãe minha Estrela,  e que levou sua mãe.  Finalizou desejando uma boa Sessão</w:t>
      </w:r>
      <w:r w:rsidR="00785933">
        <w:rPr>
          <w:rFonts w:ascii="Calibri" w:hAnsi="Calibri" w:cs="Calibri"/>
          <w:sz w:val="32"/>
          <w:szCs w:val="32"/>
          <w:lang w:val="pt-PT"/>
        </w:rPr>
        <w:t xml:space="preserve"> a todos. 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57DF" w:rsidRPr="005957DF">
        <w:rPr>
          <w:rFonts w:ascii="Calibri" w:hAnsi="Calibri" w:cs="Calibri"/>
          <w:b/>
          <w:sz w:val="32"/>
          <w:szCs w:val="32"/>
          <w:lang w:val="pt-PT"/>
        </w:rPr>
        <w:t>Pastor Diego</w:t>
      </w:r>
      <w:r w:rsidR="005957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85933">
        <w:rPr>
          <w:rFonts w:ascii="Calibri" w:hAnsi="Calibri" w:cs="Calibri"/>
          <w:sz w:val="32"/>
          <w:szCs w:val="32"/>
          <w:lang w:val="pt-PT"/>
        </w:rPr>
        <w:t>disse que na Sessão de ontem foram</w:t>
      </w:r>
      <w:r w:rsidR="005957DF">
        <w:rPr>
          <w:rFonts w:ascii="Calibri" w:hAnsi="Calibri" w:cs="Calibri"/>
          <w:sz w:val="32"/>
          <w:szCs w:val="32"/>
          <w:lang w:val="pt-PT"/>
        </w:rPr>
        <w:t xml:space="preserve"> aprovados dois Projetos de Leis que trazem beneficios a população e que diante disso ficou uma pergunta com relação o que as empresas de transporte, o valor investido de nove milhões é emergencial, </w:t>
      </w:r>
      <w:r w:rsidR="00203A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57DF">
        <w:rPr>
          <w:rFonts w:ascii="Calibri" w:hAnsi="Calibri" w:cs="Calibri"/>
          <w:sz w:val="32"/>
          <w:szCs w:val="32"/>
          <w:lang w:val="pt-PT"/>
        </w:rPr>
        <w:t>para um setor que estava um colapso, que precisam explicar a população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6A2F">
        <w:rPr>
          <w:rFonts w:ascii="Arial" w:hAnsi="Arial" w:cs="Arial"/>
          <w:color w:val="333333"/>
          <w:shd w:val="clear" w:color="auto" w:fill="FFFFFF"/>
        </w:rPr>
        <w:t xml:space="preserve">que a </w:t>
      </w:r>
      <w:r w:rsidR="00736A2F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primeira proposi</w:t>
      </w:r>
      <w:r w:rsidR="00785933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tura refere-se a redução para zero por cento</w:t>
      </w:r>
      <w:r w:rsidR="00736A2F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 Imposto Sobre Servi</w:t>
      </w:r>
      <w:r w:rsidR="00785933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ços de Qualquer Natureza </w:t>
      </w:r>
      <w:r w:rsidR="00736A2F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 incide sobre os serviços</w:t>
      </w:r>
      <w:r w:rsidR="00785933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públicos oferecidos pelo setor e Já o segundo Projeto</w:t>
      </w:r>
      <w:r w:rsidR="00736A2F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 institui o Programa Provisório de Custeio Extra Tarifário de </w:t>
      </w:r>
      <w:r w:rsidR="00736A2F" w:rsidRPr="00C97DF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Gratuidade nos Transportes Coletivos Urbanos às pessoas com deficiência e seus acompanhantes, em Aracaju, além de autorizar o pagamento antecipado, de forma transitória e excepcional, do vale-transporte, aos servidores municipais.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Finalizou agra</w:t>
      </w:r>
      <w:r w:rsidR="00785933" w:rsidRPr="00C97DFF">
        <w:rPr>
          <w:rFonts w:ascii="Calibri" w:hAnsi="Calibri" w:cs="Calibri"/>
          <w:sz w:val="32"/>
          <w:szCs w:val="32"/>
          <w:lang w:val="pt-PT"/>
        </w:rPr>
        <w:t xml:space="preserve">decendo a atenção de todos. </w:t>
      </w:r>
      <w:r w:rsidR="005957DF" w:rsidRPr="00C97DF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57DF" w:rsidRPr="005957DF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5957DF">
        <w:rPr>
          <w:rFonts w:ascii="Calibri" w:hAnsi="Calibri" w:cs="Calibri"/>
          <w:sz w:val="32"/>
          <w:szCs w:val="32"/>
          <w:lang w:val="pt-PT"/>
        </w:rPr>
        <w:t xml:space="preserve">  falou sobre o transporte público e os projetos aprovados ontem, dizendo que antes de chegarem à esta Casa perguntou a alguns vereadores sobre as garantias, que aprese</w:t>
      </w:r>
      <w:r w:rsidR="00836E68">
        <w:rPr>
          <w:rFonts w:ascii="Calibri" w:hAnsi="Calibri" w:cs="Calibri"/>
          <w:sz w:val="32"/>
          <w:szCs w:val="32"/>
          <w:lang w:val="pt-PT"/>
        </w:rPr>
        <w:t>ntou emendas e precisavam ser a</w:t>
      </w:r>
      <w:r w:rsidR="005957DF">
        <w:rPr>
          <w:rFonts w:ascii="Calibri" w:hAnsi="Calibri" w:cs="Calibri"/>
          <w:sz w:val="32"/>
          <w:szCs w:val="32"/>
          <w:lang w:val="pt-PT"/>
        </w:rPr>
        <w:t xml:space="preserve">provadas, e que a palavra do prefeito vale mais do que as necessiadades do povo, dizendo que o rejauste tarifário vai acabar acontecendo e de novo haverá briga, afirmando que reajuste 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na passagem do ônibus, 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só se for para melhorar  frota. Finalizou dizendo que precisa organizar o sistema, defendendo o licitrometro já. </w:t>
      </w:r>
      <w:r w:rsidR="009B3779" w:rsidRPr="009B3779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 em seu discurdo falou sobre a Sessão de ontem e que em sua fala disse que existe o lado do bem e do mal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sem citar nomes</w:t>
      </w:r>
      <w:r w:rsidR="009B3779">
        <w:rPr>
          <w:rFonts w:ascii="Calibri" w:hAnsi="Calibri" w:cs="Calibri"/>
          <w:sz w:val="32"/>
          <w:szCs w:val="32"/>
          <w:lang w:val="pt-PT"/>
        </w:rPr>
        <w:t>, e que o projeto aprovado foi para a população que foi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contemplada, e que hoje chega um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 Projeto de Lei 255 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de sua autoria sobre o 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transtorno do espectro altista, que dispõe sobre o prazo de validade de laudo médico pericial que atesta transtorno do espectro do autismo 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e outras deficiências, 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para que tenha seus benefícios garantidos. 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Concluiu, desejando uma excelente Sessão a todos. </w:t>
      </w:r>
      <w:r w:rsidR="009B3779" w:rsidRPr="009B3779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6A2F">
        <w:rPr>
          <w:rFonts w:ascii="Calibri" w:hAnsi="Calibri" w:cs="Calibri"/>
          <w:sz w:val="32"/>
          <w:szCs w:val="32"/>
          <w:lang w:val="pt-PT"/>
        </w:rPr>
        <w:t>informou que est</w:t>
      </w:r>
      <w:r w:rsidR="009B3779">
        <w:rPr>
          <w:rFonts w:ascii="Calibri" w:hAnsi="Calibri" w:cs="Calibri"/>
          <w:sz w:val="32"/>
          <w:szCs w:val="32"/>
          <w:lang w:val="pt-PT"/>
        </w:rPr>
        <w:t>a semana esteve no Bairro Mosqueiro visitando a Escola Municipal Florentino Menezes e no local existem crianças com espectro autista e não tem monitores para essas crianças,  e na reg</w:t>
      </w:r>
      <w:r w:rsidR="00655DE1">
        <w:rPr>
          <w:rFonts w:ascii="Calibri" w:hAnsi="Calibri" w:cs="Calibri"/>
          <w:sz w:val="32"/>
          <w:szCs w:val="32"/>
          <w:lang w:val="pt-PT"/>
        </w:rPr>
        <w:t>ião do Bairro São José as crian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ças estão sem transporte e que precisam se deslocar para  outro local e o fardamento também não consta o nome da escola, a seu ver, é preocupante 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e que o Prefeito e a Secretaria Municipal de Educação precisam tomar providencias. Finalizou mostrando fotos da creche na rotatória do Bairro 17 de Março, toda linda e já está quase construída mais a prefeitura não informa o valor da obra e nem quando vai ser entregue. Concluiu, agradecendo a atenção de todos. </w:t>
      </w:r>
      <w:r w:rsidR="009B3779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195F86">
        <w:rPr>
          <w:rFonts w:ascii="Calibri" w:hAnsi="Calibri" w:cs="Calibri"/>
          <w:sz w:val="32"/>
          <w:szCs w:val="32"/>
          <w:lang w:val="pt-PT"/>
        </w:rPr>
        <w:t xml:space="preserve">, usaram da palavra os </w:t>
      </w:r>
      <w:r w:rsidR="00195F86">
        <w:rPr>
          <w:rFonts w:ascii="Calibri" w:hAnsi="Calibri" w:cs="Calibri"/>
          <w:sz w:val="32"/>
          <w:szCs w:val="32"/>
          <w:lang w:val="pt-PT"/>
        </w:rPr>
        <w:lastRenderedPageBreak/>
        <w:t>Vereadores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6A2F" w:rsidRPr="00736A2F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falou sobre o site da prefeitura</w:t>
      </w:r>
      <w:r w:rsidR="000B6AD4">
        <w:rPr>
          <w:rFonts w:ascii="Calibri" w:hAnsi="Calibri" w:cs="Calibri"/>
          <w:sz w:val="32"/>
          <w:szCs w:val="32"/>
          <w:lang w:val="pt-PT"/>
        </w:rPr>
        <w:t xml:space="preserve"> onde um levantamento informa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que crianças </w:t>
      </w:r>
      <w:r w:rsidR="00CB16B4">
        <w:rPr>
          <w:rFonts w:ascii="Calibri" w:hAnsi="Calibri" w:cs="Calibri"/>
          <w:sz w:val="32"/>
          <w:szCs w:val="32"/>
          <w:lang w:val="pt-PT"/>
        </w:rPr>
        <w:t>na idade</w:t>
      </w:r>
      <w:r w:rsidR="000B6AD4">
        <w:rPr>
          <w:rFonts w:ascii="Calibri" w:hAnsi="Calibri" w:cs="Calibri"/>
          <w:sz w:val="32"/>
          <w:szCs w:val="32"/>
          <w:lang w:val="pt-PT"/>
        </w:rPr>
        <w:t xml:space="preserve"> de cinco 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 a onze anos não tomaram a primeira </w:t>
      </w:r>
      <w:r w:rsidR="00CB16B4">
        <w:rPr>
          <w:rFonts w:ascii="Calibri" w:hAnsi="Calibri" w:cs="Calibri"/>
          <w:sz w:val="32"/>
          <w:szCs w:val="32"/>
          <w:lang w:val="pt-PT"/>
        </w:rPr>
        <w:t xml:space="preserve">dose da </w:t>
      </w:r>
      <w:r w:rsidR="00736A2F">
        <w:rPr>
          <w:rFonts w:ascii="Calibri" w:hAnsi="Calibri" w:cs="Calibri"/>
          <w:sz w:val="32"/>
          <w:szCs w:val="32"/>
          <w:lang w:val="pt-PT"/>
        </w:rPr>
        <w:t>vacina da Covid-19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 e que </w:t>
      </w:r>
      <w:r w:rsidR="009D7A77" w:rsidRPr="009D7A77">
        <w:rPr>
          <w:rFonts w:ascii="Calibri" w:hAnsi="Calibri" w:cs="Calibri"/>
          <w:color w:val="333333"/>
          <w:sz w:val="32"/>
          <w:szCs w:val="32"/>
        </w:rPr>
        <w:t>existem sessenta e duas mil  pessoas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9D7A77" w:rsidRPr="009D7A77">
        <w:rPr>
          <w:rFonts w:ascii="Calibri" w:hAnsi="Calibri" w:cs="Calibri"/>
          <w:color w:val="333333"/>
          <w:sz w:val="32"/>
          <w:szCs w:val="32"/>
        </w:rPr>
        <w:t xml:space="preserve"> nessa faixa etária, aptas para serem vacinadas, sendo que </w:t>
      </w:r>
      <w:r w:rsidR="009D7A77">
        <w:rPr>
          <w:rFonts w:ascii="Calibri" w:hAnsi="Calibri" w:cs="Calibri"/>
          <w:color w:val="333333"/>
          <w:sz w:val="32"/>
          <w:szCs w:val="32"/>
        </w:rPr>
        <w:t xml:space="preserve">setenta vírgula trinta e quatro por cento </w:t>
      </w:r>
      <w:r w:rsidR="009D7A77" w:rsidRPr="009D7A77">
        <w:rPr>
          <w:rFonts w:ascii="Calibri" w:hAnsi="Calibri" w:cs="Calibri"/>
          <w:color w:val="333333"/>
          <w:sz w:val="32"/>
          <w:szCs w:val="32"/>
        </w:rPr>
        <w:t xml:space="preserve"> desse público já recebeu a primeira dose, o que representa </w:t>
      </w:r>
      <w:r w:rsidR="009D7A77">
        <w:rPr>
          <w:rFonts w:ascii="Calibri" w:hAnsi="Calibri" w:cs="Calibri"/>
          <w:color w:val="333333"/>
          <w:sz w:val="32"/>
          <w:szCs w:val="32"/>
        </w:rPr>
        <w:t xml:space="preserve">mais de quarenta e três mil </w:t>
      </w:r>
      <w:r w:rsidR="009D7A77" w:rsidRPr="009D7A77">
        <w:rPr>
          <w:rFonts w:ascii="Calibri" w:hAnsi="Calibri" w:cs="Calibri"/>
          <w:color w:val="333333"/>
          <w:sz w:val="32"/>
          <w:szCs w:val="32"/>
        </w:rPr>
        <w:t xml:space="preserve"> crianças, das quais </w:t>
      </w:r>
      <w:r w:rsidR="009D7A77">
        <w:rPr>
          <w:rFonts w:ascii="Calibri" w:hAnsi="Calibri" w:cs="Calibri"/>
          <w:color w:val="333333"/>
          <w:sz w:val="32"/>
          <w:szCs w:val="32"/>
        </w:rPr>
        <w:t xml:space="preserve">mais de vinte e quatro mil </w:t>
      </w:r>
      <w:r w:rsidR="009D7A77" w:rsidRPr="009D7A77">
        <w:rPr>
          <w:rFonts w:ascii="Calibri" w:hAnsi="Calibri" w:cs="Calibri"/>
          <w:color w:val="333333"/>
          <w:sz w:val="32"/>
          <w:szCs w:val="32"/>
        </w:rPr>
        <w:t xml:space="preserve"> já completaram o esquema vacinal com a segunda dose</w:t>
      </w:r>
      <w:r w:rsidR="00736A2F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7F6212">
        <w:rPr>
          <w:rFonts w:ascii="Arial" w:hAnsi="Arial" w:cs="Arial"/>
          <w:color w:val="333333"/>
        </w:rPr>
        <w:t xml:space="preserve"> </w:t>
      </w:r>
      <w:r w:rsidR="007F6212" w:rsidRPr="004C2146">
        <w:rPr>
          <w:rFonts w:ascii="Calibri" w:hAnsi="Calibri" w:cs="Calibri"/>
          <w:color w:val="333333"/>
          <w:sz w:val="32"/>
          <w:szCs w:val="32"/>
        </w:rPr>
        <w:t xml:space="preserve">a seu ver,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>é importante que os pais das cri</w:t>
      </w:r>
      <w:r w:rsidR="00CB16B4">
        <w:rPr>
          <w:rFonts w:ascii="Calibri" w:hAnsi="Calibri" w:cs="Calibri"/>
          <w:color w:val="333333"/>
          <w:sz w:val="32"/>
          <w:szCs w:val="32"/>
        </w:rPr>
        <w:t>anças se preocupem em levar os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 xml:space="preserve"> f</w:t>
      </w:r>
      <w:r w:rsidR="007F6212" w:rsidRPr="004C2146">
        <w:rPr>
          <w:rFonts w:ascii="Calibri" w:hAnsi="Calibri" w:cs="Calibri"/>
          <w:color w:val="333333"/>
          <w:sz w:val="32"/>
          <w:szCs w:val="32"/>
        </w:rPr>
        <w:t xml:space="preserve">ilhos aos postos de vacinação,  e que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>o desafio</w:t>
      </w:r>
      <w:r w:rsidR="007F6212" w:rsidRPr="004C2146">
        <w:rPr>
          <w:rFonts w:ascii="Calibri" w:hAnsi="Calibri" w:cs="Calibri"/>
          <w:color w:val="333333"/>
          <w:sz w:val="32"/>
          <w:szCs w:val="32"/>
        </w:rPr>
        <w:t xml:space="preserve"> da prefeitura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 xml:space="preserve"> tem sido os pais diante de tantas notícias falsas 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são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>turbinadas nas r</w:t>
      </w:r>
      <w:r w:rsidR="007F6212" w:rsidRPr="004C2146">
        <w:rPr>
          <w:rFonts w:ascii="Calibri" w:hAnsi="Calibri" w:cs="Calibri"/>
          <w:color w:val="333333"/>
          <w:sz w:val="32"/>
          <w:szCs w:val="32"/>
        </w:rPr>
        <w:t xml:space="preserve">edes sociais por pura ideologia, ao tempo que pediu 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 xml:space="preserve"> a todos que não deixem de vacinar as crianças pela g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>arantia da saúde desta geração. Ainda em suas colocações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 xml:space="preserve"> destacou a eficácia da v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acina, pois as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>dificuldades que estávamos vivendo na pandemia da covid-19 foram s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olucionadas por 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>vacina</w:t>
      </w:r>
      <w:r w:rsidR="00CB16B4">
        <w:rPr>
          <w:rFonts w:ascii="Calibri" w:hAnsi="Calibri" w:cs="Calibri"/>
          <w:color w:val="333333"/>
          <w:sz w:val="32"/>
          <w:szCs w:val="32"/>
        </w:rPr>
        <w:t>, lembrou que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 antes 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>estávamos isolados em casa na quarentena, depois fomos liberados de sair com o uso da máscara e agora já ret</w:t>
      </w:r>
      <w:r w:rsidR="00CB16B4">
        <w:rPr>
          <w:rFonts w:ascii="Calibri" w:hAnsi="Calibri" w:cs="Calibri"/>
          <w:color w:val="333333"/>
          <w:sz w:val="32"/>
          <w:szCs w:val="32"/>
        </w:rPr>
        <w:t>ornamos sem o uso dela, tudo isso por causa</w:t>
      </w:r>
      <w:r w:rsidR="00C816C1" w:rsidRPr="004C2146">
        <w:rPr>
          <w:rFonts w:ascii="Calibri" w:hAnsi="Calibri" w:cs="Calibri"/>
          <w:color w:val="333333"/>
          <w:sz w:val="32"/>
          <w:szCs w:val="32"/>
        </w:rPr>
        <w:t xml:space="preserve"> das garantias de saú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>de que as vacinas proporcionam. Finalizou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CB16B4">
        <w:rPr>
          <w:rFonts w:ascii="Calibri" w:hAnsi="Calibri" w:cs="Calibri"/>
          <w:color w:val="333333"/>
          <w:sz w:val="32"/>
          <w:szCs w:val="32"/>
        </w:rPr>
        <w:t>pedindo que os pais levem o</w:t>
      </w:r>
      <w:r w:rsidR="009D7A77" w:rsidRPr="004C2146">
        <w:rPr>
          <w:rFonts w:ascii="Calibri" w:hAnsi="Calibri" w:cs="Calibri"/>
          <w:color w:val="333333"/>
          <w:sz w:val="32"/>
          <w:szCs w:val="32"/>
        </w:rPr>
        <w:t xml:space="preserve">s filhos aos postos de vacinação. </w:t>
      </w:r>
      <w:r w:rsidR="00785933">
        <w:rPr>
          <w:rFonts w:ascii="Calibri" w:hAnsi="Calibri" w:cs="Calibri"/>
          <w:sz w:val="32"/>
          <w:szCs w:val="32"/>
          <w:lang w:val="pt-PT"/>
        </w:rPr>
        <w:t>Foi aparteado pelos V</w:t>
      </w:r>
      <w:r w:rsidR="00CB16B4">
        <w:rPr>
          <w:rFonts w:ascii="Calibri" w:hAnsi="Calibri" w:cs="Calibri"/>
          <w:sz w:val="32"/>
          <w:szCs w:val="32"/>
          <w:lang w:val="pt-PT"/>
        </w:rPr>
        <w:t xml:space="preserve">ereadores Professor Bittencourt e </w:t>
      </w:r>
      <w:r w:rsidR="00AD5C88">
        <w:rPr>
          <w:rFonts w:ascii="Calibri" w:hAnsi="Calibri" w:cs="Calibri"/>
          <w:sz w:val="32"/>
          <w:szCs w:val="32"/>
          <w:lang w:val="pt-PT"/>
        </w:rPr>
        <w:t xml:space="preserve">Pastor Diego. </w:t>
      </w:r>
      <w:r w:rsidR="00AD5C88" w:rsidRPr="00AD5C88">
        <w:rPr>
          <w:rFonts w:ascii="Calibri" w:hAnsi="Calibri" w:cs="Calibri"/>
          <w:b/>
          <w:sz w:val="32"/>
          <w:szCs w:val="32"/>
          <w:lang w:val="pt-PT"/>
        </w:rPr>
        <w:t>Professor Bittencourt</w:t>
      </w:r>
      <w:r w:rsidR="00AD5C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B16B4">
        <w:rPr>
          <w:rFonts w:ascii="Calibri" w:hAnsi="Calibri" w:cs="Calibri"/>
          <w:sz w:val="32"/>
          <w:szCs w:val="32"/>
          <w:lang w:val="pt-PT"/>
        </w:rPr>
        <w:t>iniciou o  discurso falando com relação à</w:t>
      </w:r>
      <w:r w:rsidR="00836E68">
        <w:rPr>
          <w:rFonts w:ascii="Calibri" w:hAnsi="Calibri" w:cs="Calibri"/>
          <w:sz w:val="32"/>
          <w:szCs w:val="32"/>
          <w:lang w:val="pt-PT"/>
        </w:rPr>
        <w:t xml:space="preserve"> situação do professor </w:t>
      </w:r>
      <w:r w:rsidR="00836E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6E68" w:rsidRPr="008F0CE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</w:t>
      </w:r>
      <w:r w:rsidR="00836E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6E68" w:rsidRPr="008F0CE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Doutor em Direito, Ilzver Matos,</w:t>
      </w:r>
      <w:r w:rsidR="00836E68" w:rsidRPr="00836E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6E68">
        <w:rPr>
          <w:rFonts w:ascii="Arial" w:hAnsi="Arial" w:cs="Arial"/>
          <w:color w:val="333333"/>
          <w:shd w:val="clear" w:color="auto" w:fill="FFFFFF"/>
        </w:rPr>
        <w:t> </w:t>
      </w:r>
      <w:r w:rsidR="00836E68" w:rsidRPr="008F0CE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lamentou a atitude da Universidade Federal de Sergipe</w:t>
      </w:r>
      <w:r w:rsidR="001900A0" w:rsidRPr="008F0CE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 no entanto disse que o Reitor Valter Joviniano de Santana Filho que também é negro está se sentindo desconfortável com essa situação. Disse ainda que é  </w:t>
      </w:r>
      <w:r w:rsidR="00836E68" w:rsidRPr="008F0CE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>fruto daquela instituição e a UFS muito mais do que ser um instrumento que deveria respeitar a lei, ela deveria ser um instrumento protagonista incitando que leis como essa pudesse</w:t>
      </w:r>
      <w:r w:rsidR="00CB16B4">
        <w:rPr>
          <w:rFonts w:ascii="Calibri" w:hAnsi="Calibri" w:cs="Calibri"/>
          <w:color w:val="333333"/>
          <w:sz w:val="32"/>
          <w:szCs w:val="32"/>
        </w:rPr>
        <w:t>m ser cada vez mais inseridas em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 xml:space="preserve"> nossa socied</w:t>
      </w:r>
      <w:r w:rsidR="001900A0">
        <w:rPr>
          <w:rFonts w:ascii="Calibri" w:hAnsi="Calibri" w:cs="Calibri"/>
          <w:color w:val="333333"/>
          <w:sz w:val="32"/>
          <w:szCs w:val="32"/>
        </w:rPr>
        <w:t>ade e que  é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 xml:space="preserve"> lamentável ver aquele instrumento ser mais uma referência de posicionamentos reacionários</w:t>
      </w:r>
      <w:r w:rsidR="001900A0">
        <w:rPr>
          <w:rFonts w:ascii="Calibri" w:hAnsi="Calibri" w:cs="Calibri"/>
          <w:color w:val="333333"/>
          <w:sz w:val="32"/>
          <w:szCs w:val="32"/>
        </w:rPr>
        <w:t xml:space="preserve"> e 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 xml:space="preserve">infelizes como um comportamento 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lastRenderedPageBreak/>
        <w:t xml:space="preserve">de natureza racista como esse. </w:t>
      </w:r>
      <w:r w:rsidR="001900A0">
        <w:rPr>
          <w:rFonts w:ascii="Calibri" w:hAnsi="Calibri" w:cs="Calibri"/>
          <w:color w:val="333333"/>
          <w:sz w:val="32"/>
          <w:szCs w:val="32"/>
        </w:rPr>
        <w:t xml:space="preserve">Concluiu, dizendo que 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>Ilzver é professor negro e candomblecista, ativista de direitos humanos, doutor e pós-doutor em direito, único aprovado</w:t>
      </w:r>
      <w:r w:rsidR="001900A0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>pelas cotas raciais em concurso público para docente do curso de direito da Universidade Federal de Sergipe</w:t>
      </w:r>
      <w:r w:rsidR="00CB16B4">
        <w:rPr>
          <w:rFonts w:ascii="Calibri" w:hAnsi="Calibri" w:cs="Calibri"/>
          <w:color w:val="333333"/>
          <w:sz w:val="32"/>
          <w:szCs w:val="32"/>
        </w:rPr>
        <w:t>,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1900A0">
        <w:rPr>
          <w:rFonts w:ascii="Calibri" w:hAnsi="Calibri" w:cs="Calibri"/>
          <w:color w:val="333333"/>
          <w:sz w:val="32"/>
          <w:szCs w:val="32"/>
        </w:rPr>
        <w:t>UFS</w:t>
      </w:r>
      <w:r w:rsidR="00CB16B4">
        <w:rPr>
          <w:rFonts w:ascii="Calibri" w:hAnsi="Calibri" w:cs="Calibri"/>
          <w:color w:val="333333"/>
          <w:sz w:val="32"/>
          <w:szCs w:val="32"/>
        </w:rPr>
        <w:t>,</w:t>
      </w:r>
      <w:r w:rsidR="00E53478" w:rsidRPr="004C2146">
        <w:rPr>
          <w:rFonts w:ascii="Calibri" w:hAnsi="Calibri" w:cs="Calibri"/>
          <w:color w:val="333333"/>
          <w:sz w:val="32"/>
          <w:szCs w:val="32"/>
        </w:rPr>
        <w:t xml:space="preserve"> e até o momento não foi empossado.</w:t>
      </w:r>
      <w:r w:rsidR="007F6212" w:rsidRPr="004C2146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D5C88">
        <w:rPr>
          <w:rFonts w:ascii="Calibri" w:hAnsi="Calibri" w:cs="Calibri"/>
          <w:sz w:val="32"/>
          <w:szCs w:val="32"/>
          <w:lang w:val="pt-PT"/>
        </w:rPr>
        <w:t xml:space="preserve">Foi aparteado pela Vereadora Linda Brasil. </w:t>
      </w:r>
      <w:r w:rsidR="000B6AD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B6AD4" w:rsidRPr="000B6AD4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0B6AD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5C88" w:rsidRPr="00AD5C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00A0">
        <w:rPr>
          <w:rFonts w:ascii="Calibri" w:hAnsi="Calibri" w:cs="Calibri"/>
          <w:sz w:val="32"/>
          <w:szCs w:val="32"/>
          <w:lang w:val="pt-PT"/>
        </w:rPr>
        <w:t xml:space="preserve">disse que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>essa semana foi divulgado que Aracaju tem um índice de miséria superior à média nacional e o terceiro maior de toda a região Nordeste,  e que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junto com outros indicadores de desigualdades, reforça a necessidade de uma Renda Básica Municipal destinada às famílias em situação de vulnerabilidade.  Disse ainda que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desde o início do mandato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>,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tem apresentado proposituras visando a concretização dessa política, a Renda Básica deve ter um caráter permanente de garantia 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>das condições mínimas de vida do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>s milhares de famílias que estão enfrentando a fome e a i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nsegurança alimentar em Aracaju, seguiu,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criticando a lógica de prioridades da gestão Edval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do Nogueira, pois, a seu ver, 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se  é possível se disponibilizar para socorrer os empresários do transporte, por que a Prefeitura de Aracaju não se esforça para garantir a Renda Básica e, assim, amparar as famílias que mais precisam.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>Finalizou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saudando a jovem Eloá que é Sergipana Afro descendente e que apresentou um disco produzido por Carlinhos Brown e também pa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rabenizou as domésticas pelo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dia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 delas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. </w:t>
      </w:r>
      <w:r w:rsidR="000B6AD4">
        <w:rPr>
          <w:rFonts w:ascii="Calibri" w:hAnsi="Calibri" w:cs="Calibri"/>
          <w:sz w:val="32"/>
          <w:szCs w:val="32"/>
          <w:lang w:val="pt-PT"/>
        </w:rPr>
        <w:t xml:space="preserve">Foi aparteada pelo Vereador Fábio Meireles. </w:t>
      </w:r>
      <w:r w:rsidR="00E53478" w:rsidRPr="00E53478">
        <w:rPr>
          <w:rFonts w:ascii="Calibri" w:hAnsi="Calibri" w:cs="Calibri"/>
          <w:b/>
          <w:sz w:val="32"/>
          <w:szCs w:val="32"/>
          <w:lang w:val="pt-PT"/>
        </w:rPr>
        <w:t xml:space="preserve">Ricardo Vasconcelos </w:t>
      </w:r>
      <w:r w:rsidR="001900A0" w:rsidRPr="001900A0">
        <w:rPr>
          <w:rFonts w:ascii="Calibri" w:hAnsi="Calibri" w:cs="Calibri"/>
          <w:sz w:val="32"/>
          <w:szCs w:val="32"/>
          <w:lang w:val="pt-PT"/>
        </w:rPr>
        <w:t>voltou a falar sobre a cobrança nos estabelecimentos dos shoppings</w:t>
      </w:r>
      <w:r w:rsidR="001900A0">
        <w:rPr>
          <w:rFonts w:ascii="Calibri" w:hAnsi="Calibri" w:cs="Calibri"/>
          <w:sz w:val="32"/>
          <w:szCs w:val="32"/>
          <w:lang w:val="pt-PT"/>
        </w:rPr>
        <w:t xml:space="preserve"> centers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>lembrando a   Lei Municipal n° 4.633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de dois mil e quinze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do ex-Vereador Emmanuel Nascimento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que dispõe sobre o crédito de minutos não utilizados nos estacionamentos comerciais e shopping centers, que deverão creditar para uso posterior dos clientes os minutos que não foram utilizados, porém, na prática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a lei não vem sendo cumprida,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>e que h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>á alguns anos, quando os estacionamentos começaram a ser cobrados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o va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>lor era simbólico, hoje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o valor já está  em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quatro reais por hora de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lastRenderedPageBreak/>
        <w:t>estacionamento, além dessa cobrança alta para o bolso do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s consumidores, o que </w:t>
      </w:r>
      <w:r w:rsidR="00CB16B4" w:rsidRPr="008F0CE4">
        <w:rPr>
          <w:rFonts w:ascii="Calibri" w:hAnsi="Calibri" w:cs="Calibri"/>
          <w:color w:val="333333"/>
          <w:sz w:val="32"/>
          <w:szCs w:val="32"/>
        </w:rPr>
        <w:t xml:space="preserve">se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>observa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é que se a pessoa passa menos de uma hora, o valor é cobrado inteiro e isso está descumprindo o que é previsto na Lei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,  explicando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a irregularidade que vem acontecendo e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que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apresentou um Projeto de Lei para </w:t>
      </w:r>
      <w:r w:rsidR="00DC059F" w:rsidRPr="00DC059F">
        <w:rPr>
          <w:rFonts w:ascii="Calibri" w:hAnsi="Calibri" w:cs="Calibri"/>
          <w:color w:val="333333"/>
          <w:sz w:val="32"/>
          <w:szCs w:val="32"/>
        </w:rPr>
        <w:t xml:space="preserve"> quem descumprir a Lei Municipal</w:t>
      </w:r>
      <w:r w:rsidR="00CB16B4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pois  a lei sendo descumprida,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provavel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mente </w:t>
      </w:r>
      <w:r w:rsidR="00655DE1" w:rsidRPr="008F0CE4">
        <w:rPr>
          <w:rFonts w:ascii="Calibri" w:hAnsi="Calibri" w:cs="Calibri"/>
          <w:color w:val="333333"/>
          <w:sz w:val="32"/>
          <w:szCs w:val="32"/>
        </w:rPr>
        <w:t xml:space="preserve">é 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pela falta de penalidades. Concluiu, dizendo  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es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perar que a Lei seja cumprida e que a </w:t>
      </w:r>
      <w:r w:rsidR="00655DE1" w:rsidRPr="008F0CE4">
        <w:rPr>
          <w:rFonts w:ascii="Calibri" w:hAnsi="Calibri" w:cs="Calibri"/>
          <w:color w:val="333333"/>
          <w:sz w:val="32"/>
          <w:szCs w:val="32"/>
        </w:rPr>
        <w:t xml:space="preserve"> população não suporta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mais sofrer com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 tanta cobrança abusiva e não podem</w:t>
      </w:r>
      <w:r w:rsidR="001900A0" w:rsidRPr="008F0CE4">
        <w:rPr>
          <w:rFonts w:ascii="Calibri" w:hAnsi="Calibri" w:cs="Calibri"/>
          <w:color w:val="333333"/>
          <w:sz w:val="32"/>
          <w:szCs w:val="32"/>
        </w:rPr>
        <w:t xml:space="preserve"> fechar os olhos para esta situação, infelizmente, ainda no Brasil, mais precisamente em Aracaju, as coisas só funcionam quando se mexe no bolso</w:t>
      </w:r>
      <w:r w:rsidR="00DC059F" w:rsidRPr="008F0CE4">
        <w:rPr>
          <w:rFonts w:ascii="Calibri" w:hAnsi="Calibri" w:cs="Calibri"/>
          <w:color w:val="333333"/>
          <w:sz w:val="32"/>
          <w:szCs w:val="32"/>
        </w:rPr>
        <w:t xml:space="preserve">. </w:t>
      </w:r>
      <w:r w:rsidR="006B7447" w:rsidRPr="006B7447">
        <w:rPr>
          <w:rFonts w:ascii="Calibri" w:hAnsi="Calibri" w:cs="Calibri"/>
          <w:sz w:val="32"/>
          <w:szCs w:val="32"/>
          <w:lang w:val="pt-PT"/>
        </w:rPr>
        <w:t>Foi aparteado pelo Vereador Cícero do Santa Maria</w:t>
      </w:r>
      <w:r w:rsidR="006B744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875C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Linda Brasil (PSOL), José Ailton Nascimento (Paquito de Todos), (SOLIDARIEDADE), Pastor Diego (PP), Professora Ângela Melo (PT)</w:t>
      </w:r>
      <w:r w:rsidR="00195F86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Sargento Byron Estrelas do Mar (REPUBLICANOS), Sheyla Galba (CIDADANIA), Alexsandro da Conceição (Soneca) (PSD), (v</w:t>
      </w:r>
      <w:r w:rsidR="00434AB4">
        <w:rPr>
          <w:rFonts w:ascii="Calibri" w:eastAsia="Calibri" w:hAnsi="Calibri"/>
          <w:color w:val="000000"/>
          <w:sz w:val="32"/>
          <w:szCs w:val="32"/>
        </w:rPr>
        <w:t>inte</w:t>
      </w:r>
      <w:r w:rsidR="00992969">
        <w:rPr>
          <w:rFonts w:ascii="Calibri" w:eastAsia="Calibri" w:hAnsi="Calibri"/>
          <w:color w:val="000000"/>
          <w:sz w:val="32"/>
          <w:szCs w:val="32"/>
        </w:rPr>
        <w:t>)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, </w:t>
      </w:r>
      <w:r w:rsidR="00434AB4">
        <w:rPr>
          <w:rFonts w:ascii="Calibri" w:eastAsia="Calibri" w:hAnsi="Calibri" w:cs="Calibri"/>
          <w:color w:val="000000"/>
          <w:sz w:val="32"/>
          <w:szCs w:val="32"/>
        </w:rPr>
        <w:t xml:space="preserve">e ausentes os Vereadores Fabiano Oliveira, </w:t>
      </w:r>
      <w:r w:rsidR="00434AB4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34AB4">
        <w:rPr>
          <w:rFonts w:ascii="Calibri" w:hAnsi="Calibri" w:cs="Calibri"/>
          <w:sz w:val="32"/>
          <w:szCs w:val="32"/>
          <w:lang w:val="pt-PT"/>
        </w:rPr>
        <w:t>Jos</w:t>
      </w:r>
      <w:r w:rsidR="00992969">
        <w:rPr>
          <w:rFonts w:ascii="Calibri" w:hAnsi="Calibri" w:cs="Calibri"/>
          <w:sz w:val="32"/>
          <w:szCs w:val="32"/>
          <w:lang w:val="pt-PT"/>
        </w:rPr>
        <w:t xml:space="preserve">enito Vitale de Jesus </w:t>
      </w:r>
      <w:r w:rsidR="00992969">
        <w:rPr>
          <w:rFonts w:ascii="Calibri" w:hAnsi="Calibri" w:cs="Calibri"/>
          <w:sz w:val="32"/>
          <w:szCs w:val="32"/>
          <w:lang w:val="pt-PT"/>
        </w:rPr>
        <w:lastRenderedPageBreak/>
        <w:t xml:space="preserve">(Nitinho), Vinicius Porto, </w:t>
      </w:r>
      <w:r w:rsidR="00434AB4">
        <w:rPr>
          <w:rFonts w:ascii="Calibri" w:hAnsi="Calibri" w:cs="Calibri"/>
          <w:sz w:val="32"/>
          <w:szCs w:val="32"/>
          <w:lang w:val="pt-PT"/>
        </w:rPr>
        <w:t xml:space="preserve">com justificativas,  e o Vereador Sávio Neto de Vardo da Lotérica licenciado </w:t>
      </w:r>
      <w:r w:rsidR="00992969">
        <w:rPr>
          <w:rFonts w:ascii="Calibri" w:hAnsi="Calibri" w:cs="Calibri"/>
          <w:sz w:val="32"/>
          <w:szCs w:val="32"/>
          <w:lang w:val="pt-PT"/>
        </w:rPr>
        <w:t>para tratamento de saúde (quatro</w:t>
      </w:r>
      <w:r w:rsidR="00434AB4">
        <w:rPr>
          <w:rFonts w:ascii="Calibri" w:hAnsi="Calibri" w:cs="Calibri"/>
          <w:sz w:val="32"/>
          <w:szCs w:val="32"/>
          <w:lang w:val="pt-PT"/>
        </w:rPr>
        <w:t xml:space="preserve">).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vinte e sete  de abril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D84745">
        <w:rPr>
          <w:rFonts w:ascii="Calibri" w:hAnsi="Calibri" w:cs="Calibri"/>
          <w:sz w:val="32"/>
          <w:szCs w:val="32"/>
          <w:lang w:val="pt-PT"/>
        </w:rPr>
        <w:t>s números 123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/2021 de aut</w:t>
      </w:r>
      <w:r w:rsidR="00655DE1">
        <w:rPr>
          <w:rFonts w:ascii="Calibri" w:hAnsi="Calibri" w:cs="Calibri"/>
          <w:sz w:val="32"/>
          <w:szCs w:val="32"/>
          <w:lang w:val="pt-PT"/>
        </w:rPr>
        <w:t>oria da Vereadora Emília Corrêa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foi aprovado e</w:t>
      </w:r>
      <w:r w:rsidR="00655DE1">
        <w:rPr>
          <w:rFonts w:ascii="Calibri" w:hAnsi="Calibri" w:cs="Calibri"/>
          <w:sz w:val="32"/>
          <w:szCs w:val="32"/>
          <w:lang w:val="pt-PT"/>
        </w:rPr>
        <w:t>m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Redação Final, 14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9/</w:t>
      </w:r>
      <w:r w:rsidR="00D84745">
        <w:rPr>
          <w:rFonts w:ascii="Calibri" w:hAnsi="Calibri" w:cs="Calibri"/>
          <w:sz w:val="32"/>
          <w:szCs w:val="32"/>
          <w:lang w:val="pt-PT"/>
        </w:rPr>
        <w:t>2021 de autoria do Vereador Fábio Meireles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oi aprovado em Redação Final, 73/2022 de autoria do Vereador Josenito Vitale de Jesus (Nitinho), submetido à votação, foi aprovado em terceira discussão,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4745">
        <w:rPr>
          <w:rFonts w:ascii="Calibri" w:hAnsi="Calibri" w:cs="Calibri"/>
          <w:sz w:val="32"/>
          <w:szCs w:val="32"/>
          <w:lang w:val="pt-PT"/>
        </w:rPr>
        <w:t>279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>/</w:t>
      </w:r>
      <w:r w:rsidR="00B131D1">
        <w:rPr>
          <w:rFonts w:ascii="Calibri" w:hAnsi="Calibri" w:cs="Calibri"/>
          <w:sz w:val="32"/>
          <w:szCs w:val="32"/>
          <w:lang w:val="pt-PT"/>
        </w:rPr>
        <w:t>2021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do Vereador </w:t>
      </w:r>
      <w:r w:rsidR="00D84745">
        <w:rPr>
          <w:rFonts w:ascii="Calibri" w:hAnsi="Calibri" w:cs="Calibri"/>
          <w:sz w:val="32"/>
          <w:szCs w:val="32"/>
          <w:lang w:val="pt-PT"/>
        </w:rPr>
        <w:t>Ricardo Vasconcelos, submetido à votação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foi aprovado em terceira discussão,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4745">
        <w:rPr>
          <w:rFonts w:ascii="Calibri" w:hAnsi="Calibri" w:cs="Calibri"/>
          <w:sz w:val="32"/>
          <w:szCs w:val="32"/>
          <w:lang w:val="pt-PT"/>
        </w:rPr>
        <w:t>213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>/</w:t>
      </w:r>
      <w:r w:rsidR="00B131D1">
        <w:rPr>
          <w:rFonts w:ascii="Calibri" w:hAnsi="Calibri" w:cs="Calibri"/>
          <w:sz w:val="32"/>
          <w:szCs w:val="32"/>
          <w:lang w:val="pt-PT"/>
        </w:rPr>
        <w:t>2021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D84745">
        <w:rPr>
          <w:rFonts w:ascii="Calibri" w:hAnsi="Calibri" w:cs="Calibri"/>
          <w:sz w:val="32"/>
          <w:szCs w:val="32"/>
          <w:lang w:val="pt-PT"/>
        </w:rPr>
        <w:t>do Vereador Professor Bittencourt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foi aprovado </w:t>
      </w:r>
      <w:r w:rsidR="00D84745">
        <w:rPr>
          <w:rFonts w:ascii="Calibri" w:hAnsi="Calibri" w:cs="Calibri"/>
          <w:sz w:val="32"/>
          <w:szCs w:val="32"/>
          <w:lang w:val="pt-PT"/>
        </w:rPr>
        <w:t>em segunda discussão, 255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/2021 de autoria do Vereador </w:t>
      </w:r>
      <w:r w:rsidR="00655DE1">
        <w:rPr>
          <w:rFonts w:ascii="Calibri" w:hAnsi="Calibri" w:cs="Calibri"/>
          <w:sz w:val="32"/>
          <w:szCs w:val="32"/>
          <w:lang w:val="pt-PT"/>
        </w:rPr>
        <w:t>Sargento Byro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n Estrelas do Mar, </w:t>
      </w:r>
      <w:r w:rsidR="00434AB4">
        <w:rPr>
          <w:rFonts w:ascii="Calibri" w:hAnsi="Calibri" w:cs="Calibri"/>
          <w:sz w:val="32"/>
          <w:szCs w:val="32"/>
          <w:lang w:val="pt-PT"/>
        </w:rPr>
        <w:t>os Vereadores Fábio Meireles, Alexandro da Conceição (Soneca),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  Eduardo Lima, Breno Garibalde e </w:t>
      </w:r>
      <w:r w:rsidR="00434AB4">
        <w:rPr>
          <w:rFonts w:ascii="Calibri" w:hAnsi="Calibri" w:cs="Calibri"/>
          <w:sz w:val="32"/>
          <w:szCs w:val="32"/>
          <w:lang w:val="pt-PT"/>
        </w:rPr>
        <w:t xml:space="preserve"> Cícero do Santa Maria pediram para subscrever o projeto, s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ubmetido à votação, foi aprovado em primeira discussão, 276/2021 de autoria do Vereador  Fabiano Oliveira, submetido à votação, foi aprovado em primeira discussão. </w:t>
      </w:r>
      <w:r w:rsidR="00D84745" w:rsidRPr="00775918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número 17/2021 de autoria da Vereadora Linda Brasil, submetido à votação, foi aprovado em segunda discussão. </w:t>
      </w:r>
      <w:r w:rsidR="00434AB4">
        <w:rPr>
          <w:rFonts w:ascii="Calibri" w:hAnsi="Calibri" w:cs="Calibri"/>
          <w:b/>
          <w:sz w:val="32"/>
          <w:szCs w:val="32"/>
          <w:lang w:val="pt-PT"/>
        </w:rPr>
        <w:t>Requerimento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4745">
        <w:rPr>
          <w:rFonts w:ascii="Calibri" w:hAnsi="Calibri" w:cs="Calibri"/>
          <w:sz w:val="32"/>
          <w:szCs w:val="32"/>
          <w:lang w:val="pt-PT"/>
        </w:rPr>
        <w:t>188/2022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</w:t>
      </w:r>
      <w:r w:rsidR="00D84745">
        <w:rPr>
          <w:rFonts w:ascii="Calibri" w:hAnsi="Calibri" w:cs="Calibri"/>
          <w:sz w:val="32"/>
          <w:szCs w:val="32"/>
          <w:lang w:val="pt-PT"/>
        </w:rPr>
        <w:t>ria do Vereador Cícero do Santa Maria</w:t>
      </w:r>
      <w:r w:rsidR="00B131D1">
        <w:rPr>
          <w:rFonts w:ascii="Calibri" w:hAnsi="Calibri" w:cs="Calibri"/>
          <w:sz w:val="32"/>
          <w:szCs w:val="32"/>
          <w:lang w:val="pt-PT"/>
        </w:rPr>
        <w:t>,</w:t>
      </w:r>
      <w:r w:rsidR="00775918">
        <w:rPr>
          <w:rFonts w:ascii="Calibri" w:hAnsi="Calibri" w:cs="Calibri"/>
          <w:sz w:val="32"/>
          <w:szCs w:val="32"/>
          <w:lang w:val="pt-PT"/>
        </w:rPr>
        <w:t xml:space="preserve"> foi discutido pelo autor, sendo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aprovado e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m Votação Única. </w:t>
      </w:r>
      <w:r w:rsidR="00D84745" w:rsidRPr="00775918">
        <w:rPr>
          <w:rFonts w:ascii="Calibri" w:hAnsi="Calibri" w:cs="Calibri"/>
          <w:b/>
          <w:sz w:val="32"/>
          <w:szCs w:val="32"/>
          <w:lang w:val="pt-PT"/>
        </w:rPr>
        <w:t>Moções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números </w:t>
      </w:r>
      <w:r w:rsidR="00A875CD">
        <w:rPr>
          <w:rFonts w:ascii="Calibri" w:hAnsi="Calibri" w:cs="Calibri"/>
          <w:sz w:val="32"/>
          <w:szCs w:val="32"/>
          <w:lang w:val="pt-PT"/>
        </w:rPr>
        <w:t>24</w:t>
      </w:r>
      <w:r w:rsidR="00D84745">
        <w:rPr>
          <w:rFonts w:ascii="Calibri" w:hAnsi="Calibri" w:cs="Calibri"/>
          <w:sz w:val="32"/>
          <w:szCs w:val="32"/>
          <w:lang w:val="pt-PT"/>
        </w:rPr>
        <w:t>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a Linda Brasil,  </w:t>
      </w:r>
      <w:r w:rsidR="00A875CD">
        <w:rPr>
          <w:rFonts w:ascii="Calibri" w:hAnsi="Calibri" w:cs="Calibri"/>
          <w:sz w:val="32"/>
          <w:szCs w:val="32"/>
          <w:lang w:val="pt-PT"/>
        </w:rPr>
        <w:t xml:space="preserve">discutiu a autora, </w:t>
      </w:r>
      <w:r w:rsidR="00775918">
        <w:rPr>
          <w:rFonts w:ascii="Calibri" w:hAnsi="Calibri" w:cs="Calibri"/>
          <w:sz w:val="32"/>
          <w:szCs w:val="32"/>
          <w:lang w:val="pt-PT"/>
        </w:rPr>
        <w:t>foi apro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vada em Votação Única, </w:t>
      </w:r>
      <w:r w:rsidR="00A875CD">
        <w:rPr>
          <w:rFonts w:ascii="Calibri" w:hAnsi="Calibri" w:cs="Calibri"/>
          <w:sz w:val="32"/>
          <w:szCs w:val="32"/>
          <w:lang w:val="pt-PT"/>
        </w:rPr>
        <w:t>25/2022 de autoria da Vereadora Linda Brasil,  discutiu a autora e os  Vereadores Profe</w:t>
      </w:r>
      <w:r w:rsidR="004B1CB7">
        <w:rPr>
          <w:rFonts w:ascii="Calibri" w:hAnsi="Calibri" w:cs="Calibri"/>
          <w:sz w:val="32"/>
          <w:szCs w:val="32"/>
          <w:lang w:val="pt-PT"/>
        </w:rPr>
        <w:t>ssor Bittencourt, Emília Corrêa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 que  </w:t>
      </w:r>
      <w:r w:rsidR="00A875CD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4B1CB7">
        <w:rPr>
          <w:rFonts w:ascii="Calibri" w:hAnsi="Calibri" w:cs="Calibri"/>
          <w:sz w:val="32"/>
          <w:szCs w:val="32"/>
          <w:lang w:val="pt-PT"/>
        </w:rPr>
        <w:t xml:space="preserve">foi aparteada pelo Vereador Doutor Manuel Marcos. Discutiu a Vereadora Sheyla Galba, </w:t>
      </w:r>
      <w:r w:rsidR="00C816C1">
        <w:rPr>
          <w:rFonts w:ascii="Calibri" w:hAnsi="Calibri" w:cs="Calibri"/>
          <w:sz w:val="32"/>
          <w:szCs w:val="32"/>
          <w:lang w:val="pt-PT"/>
        </w:rPr>
        <w:t xml:space="preserve">foi aparteada pelos Vereadores Ricardo Vasconcelos, </w:t>
      </w:r>
      <w:r w:rsidR="004B1CB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816C1">
        <w:rPr>
          <w:rFonts w:ascii="Calibri" w:hAnsi="Calibri" w:cs="Calibri"/>
          <w:sz w:val="32"/>
          <w:szCs w:val="32"/>
          <w:lang w:val="pt-PT"/>
        </w:rPr>
        <w:t>Linda Brasil. Discutiu a Ve</w:t>
      </w:r>
      <w:r w:rsidR="00407574">
        <w:rPr>
          <w:rFonts w:ascii="Calibri" w:hAnsi="Calibri" w:cs="Calibri"/>
          <w:sz w:val="32"/>
          <w:szCs w:val="32"/>
          <w:lang w:val="pt-PT"/>
        </w:rPr>
        <w:t>readora Professora Ângela Melo que foi aparteada pelos V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ereadores Cícero do Santa Maria e </w:t>
      </w:r>
      <w:r w:rsidR="0040757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816C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7574">
        <w:rPr>
          <w:rFonts w:ascii="Calibri" w:hAnsi="Calibri" w:cs="Calibri"/>
          <w:sz w:val="32"/>
          <w:szCs w:val="32"/>
          <w:lang w:val="pt-PT"/>
        </w:rPr>
        <w:t xml:space="preserve">Linda Brasil, </w:t>
      </w:r>
      <w:r w:rsidR="00A875CD">
        <w:rPr>
          <w:rFonts w:ascii="Calibri" w:hAnsi="Calibri" w:cs="Calibri"/>
          <w:sz w:val="32"/>
          <w:szCs w:val="32"/>
          <w:lang w:val="pt-PT"/>
        </w:rPr>
        <w:t xml:space="preserve">aprovada em Votação Única, </w:t>
      </w:r>
      <w:r w:rsidR="00D84745">
        <w:rPr>
          <w:rFonts w:ascii="Calibri" w:hAnsi="Calibri" w:cs="Calibri"/>
          <w:sz w:val="32"/>
          <w:szCs w:val="32"/>
          <w:lang w:val="pt-PT"/>
        </w:rPr>
        <w:t>2</w:t>
      </w:r>
      <w:r w:rsidR="00A875CD">
        <w:rPr>
          <w:rFonts w:ascii="Calibri" w:hAnsi="Calibri" w:cs="Calibri"/>
          <w:sz w:val="32"/>
          <w:szCs w:val="32"/>
          <w:lang w:val="pt-PT"/>
        </w:rPr>
        <w:t>6/2022 de autoria do Vereador S</w:t>
      </w:r>
      <w:r w:rsidR="00D84745">
        <w:rPr>
          <w:rFonts w:ascii="Calibri" w:hAnsi="Calibri" w:cs="Calibri"/>
          <w:sz w:val="32"/>
          <w:szCs w:val="32"/>
          <w:lang w:val="pt-PT"/>
        </w:rPr>
        <w:t>argento Byron Estrelas do Mar,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 foi aprovada em Votação Única, </w:t>
      </w:r>
      <w:r w:rsidR="00D84745">
        <w:rPr>
          <w:rFonts w:ascii="Calibri" w:hAnsi="Calibri" w:cs="Calibri"/>
          <w:sz w:val="32"/>
          <w:szCs w:val="32"/>
          <w:lang w:val="pt-PT"/>
        </w:rPr>
        <w:t xml:space="preserve"> 27/2022 de autoria do Vereador Anderson de Tuca, </w:t>
      </w:r>
      <w:r w:rsidR="007F6212">
        <w:rPr>
          <w:rFonts w:ascii="Calibri" w:hAnsi="Calibri" w:cs="Calibri"/>
          <w:sz w:val="32"/>
          <w:szCs w:val="32"/>
          <w:lang w:val="pt-PT"/>
        </w:rPr>
        <w:t xml:space="preserve">discutiu 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7574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407574">
        <w:rPr>
          <w:rFonts w:ascii="Calibri" w:hAnsi="Calibri" w:cs="Calibri"/>
          <w:sz w:val="32"/>
          <w:szCs w:val="32"/>
          <w:lang w:val="pt-PT"/>
        </w:rPr>
        <w:lastRenderedPageBreak/>
        <w:t xml:space="preserve">Vereadora Linda Brasil </w:t>
      </w:r>
      <w:r w:rsidR="007F6212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407574">
        <w:rPr>
          <w:rFonts w:ascii="Calibri" w:hAnsi="Calibri" w:cs="Calibri"/>
          <w:sz w:val="32"/>
          <w:szCs w:val="32"/>
          <w:lang w:val="pt-PT"/>
        </w:rPr>
        <w:t xml:space="preserve">pediu para subscrever, </w:t>
      </w:r>
      <w:r w:rsidR="007F6212">
        <w:rPr>
          <w:rFonts w:ascii="Calibri" w:hAnsi="Calibri" w:cs="Calibri"/>
          <w:sz w:val="32"/>
          <w:szCs w:val="32"/>
          <w:lang w:val="pt-PT"/>
        </w:rPr>
        <w:t>discutiu a Vereadora Professora Ângela Melo que pediu para subscrever. Discutiu a Vereadora Emília Corrêa que pediu para subscrever sendo aparteada pela Vereadora Sheyla Galba que</w:t>
      </w:r>
      <w:r w:rsidR="00655DE1">
        <w:rPr>
          <w:rFonts w:ascii="Calibri" w:hAnsi="Calibri" w:cs="Calibri"/>
          <w:sz w:val="32"/>
          <w:szCs w:val="32"/>
          <w:lang w:val="pt-PT"/>
        </w:rPr>
        <w:t xml:space="preserve"> pediu para subscrever, apartearam</w:t>
      </w:r>
      <w:r w:rsidR="007F6212">
        <w:rPr>
          <w:rFonts w:ascii="Calibri" w:hAnsi="Calibri" w:cs="Calibri"/>
          <w:sz w:val="32"/>
          <w:szCs w:val="32"/>
          <w:lang w:val="pt-PT"/>
        </w:rPr>
        <w:t xml:space="preserve"> o Vereador Ricardo Vasconcelos, </w:t>
      </w:r>
      <w:r w:rsidR="005E7096">
        <w:rPr>
          <w:rFonts w:ascii="Calibri" w:hAnsi="Calibri" w:cs="Calibri"/>
          <w:sz w:val="32"/>
          <w:szCs w:val="32"/>
          <w:lang w:val="pt-PT"/>
        </w:rPr>
        <w:t xml:space="preserve">Cícero do Santa Maria. Discutiu o autor, </w:t>
      </w:r>
      <w:r w:rsidR="009D7A77">
        <w:rPr>
          <w:rFonts w:ascii="Calibri" w:hAnsi="Calibri" w:cs="Calibri"/>
          <w:sz w:val="32"/>
          <w:szCs w:val="32"/>
          <w:lang w:val="pt-PT"/>
        </w:rPr>
        <w:t xml:space="preserve">foi aparteado pelo Vereador Fábio Meireles, </w:t>
      </w:r>
      <w:r w:rsidR="007F621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2083">
        <w:rPr>
          <w:rFonts w:ascii="Calibri" w:hAnsi="Calibri" w:cs="Calibri"/>
          <w:sz w:val="32"/>
          <w:szCs w:val="32"/>
          <w:lang w:val="pt-PT"/>
        </w:rPr>
        <w:t>foi aprovada em Votação Únic</w:t>
      </w:r>
      <w:r w:rsidR="00C816C1">
        <w:rPr>
          <w:rFonts w:ascii="Calibri" w:hAnsi="Calibri" w:cs="Calibri"/>
          <w:sz w:val="32"/>
          <w:szCs w:val="32"/>
          <w:lang w:val="pt-PT"/>
        </w:rPr>
        <w:t>a</w:t>
      </w:r>
      <w:r w:rsidR="00282083">
        <w:rPr>
          <w:rFonts w:ascii="Calibri" w:hAnsi="Calibri" w:cs="Calibri"/>
          <w:sz w:val="32"/>
          <w:szCs w:val="32"/>
          <w:lang w:val="pt-PT"/>
        </w:rPr>
        <w:t>, 28/2022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75CD">
        <w:rPr>
          <w:rFonts w:ascii="Calibri" w:hAnsi="Calibri" w:cs="Calibri"/>
          <w:sz w:val="32"/>
          <w:szCs w:val="32"/>
          <w:lang w:val="pt-PT"/>
        </w:rPr>
        <w:t xml:space="preserve"> de autoria do Vereador S</w:t>
      </w:r>
      <w:r w:rsidR="00282083">
        <w:rPr>
          <w:rFonts w:ascii="Calibri" w:hAnsi="Calibri" w:cs="Calibri"/>
          <w:sz w:val="32"/>
          <w:szCs w:val="32"/>
          <w:lang w:val="pt-PT"/>
        </w:rPr>
        <w:t xml:space="preserve">argento Byron Estrelas do Mar, foi aprovada em Votação Única.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407574">
        <w:rPr>
          <w:rFonts w:ascii="Calibri" w:eastAsia="Calibri" w:hAnsi="Calibri"/>
          <w:sz w:val="32"/>
          <w:szCs w:val="32"/>
          <w:lang w:eastAsia="en-US"/>
        </w:rPr>
        <w:t>vinte e oito de abril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407574">
        <w:rPr>
          <w:rFonts w:ascii="Calibri" w:eastAsia="Calibri" w:hAnsi="Calibri" w:cs="Calibri"/>
          <w:sz w:val="32"/>
          <w:szCs w:val="32"/>
          <w:lang w:eastAsia="en-US"/>
        </w:rPr>
        <w:t>vinte e sete de abril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E4" w:rsidRDefault="008F0CE4">
      <w:r>
        <w:separator/>
      </w:r>
    </w:p>
  </w:endnote>
  <w:endnote w:type="continuationSeparator" w:id="0">
    <w:p w:rsidR="008F0CE4" w:rsidRDefault="008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E1" w:rsidRDefault="00655DE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511">
      <w:rPr>
        <w:noProof/>
      </w:rPr>
      <w:t>1</w:t>
    </w:r>
    <w:r>
      <w:fldChar w:fldCharType="end"/>
    </w:r>
  </w:p>
  <w:p w:rsidR="00655DE1" w:rsidRDefault="00655DE1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E4" w:rsidRDefault="008F0CE4">
      <w:r>
        <w:separator/>
      </w:r>
    </w:p>
  </w:footnote>
  <w:footnote w:type="continuationSeparator" w:id="0">
    <w:p w:rsidR="008F0CE4" w:rsidRDefault="008F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E1" w:rsidRDefault="00655DE1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DE1" w:rsidRDefault="00655DE1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E1" w:rsidRDefault="00182511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E1" w:rsidRDefault="00655DE1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655DE1" w:rsidRDefault="00655D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655DE1" w:rsidRDefault="00655DE1">
                    <w:pPr>
                      <w:pStyle w:val="Cabealho"/>
                      <w:rPr>
                        <w:sz w:val="18"/>
                      </w:rPr>
                    </w:pPr>
                  </w:p>
                  <w:p w:rsidR="00655DE1" w:rsidRDefault="00655DE1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5DE1" w:rsidRDefault="00655DE1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655DE1" w:rsidRDefault="00655DE1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655DE1" w:rsidRDefault="00655DE1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3BE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AD4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2511"/>
    <w:rsid w:val="001839C8"/>
    <w:rsid w:val="001845F2"/>
    <w:rsid w:val="001856F6"/>
    <w:rsid w:val="0018668C"/>
    <w:rsid w:val="00186B4D"/>
    <w:rsid w:val="0018741B"/>
    <w:rsid w:val="001900A0"/>
    <w:rsid w:val="00190BA6"/>
    <w:rsid w:val="001910C5"/>
    <w:rsid w:val="001920EB"/>
    <w:rsid w:val="001929A8"/>
    <w:rsid w:val="00192C73"/>
    <w:rsid w:val="001934B4"/>
    <w:rsid w:val="0019400A"/>
    <w:rsid w:val="0019473B"/>
    <w:rsid w:val="00194EB4"/>
    <w:rsid w:val="00194F98"/>
    <w:rsid w:val="001954F8"/>
    <w:rsid w:val="00195747"/>
    <w:rsid w:val="00195A5E"/>
    <w:rsid w:val="00195F86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A01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083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773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94E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07574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AB4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1CB7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2146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2D0C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7DF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0B6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096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4AAC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5DE1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47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010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8C4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6A2F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918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593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12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36E68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47E33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0CE4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2969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1802"/>
    <w:rsid w:val="009B25FC"/>
    <w:rsid w:val="009B27EA"/>
    <w:rsid w:val="009B2D90"/>
    <w:rsid w:val="009B3779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D7A77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56F22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5CD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5C88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6C1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97DFF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16B4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5E01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745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059F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478"/>
    <w:rsid w:val="00E53916"/>
    <w:rsid w:val="00E54A47"/>
    <w:rsid w:val="00E54E4E"/>
    <w:rsid w:val="00E567CC"/>
    <w:rsid w:val="00E568CE"/>
    <w:rsid w:val="00E61298"/>
    <w:rsid w:val="00E61BA9"/>
    <w:rsid w:val="00E61E0A"/>
    <w:rsid w:val="00E62666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2FAC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29BF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A600-79FD-402E-8599-0BB3AD98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9</Pages>
  <Words>2471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2022-04-28T11:10:00Z</cp:lastPrinted>
  <dcterms:created xsi:type="dcterms:W3CDTF">2023-07-10T15:06:00Z</dcterms:created>
  <dcterms:modified xsi:type="dcterms:W3CDTF">2023-07-10T15:06:00Z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